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183" w14:textId="098F8BC0" w:rsidR="007A4383" w:rsidRPr="004F1DEB" w:rsidRDefault="007A4383" w:rsidP="004F1DEB">
      <w:pPr>
        <w:jc w:val="both"/>
        <w:rPr>
          <w:rFonts w:ascii="Times New Roman" w:hAnsi="Times New Roman" w:cs="Times New Roman"/>
          <w:sz w:val="20"/>
          <w:szCs w:val="20"/>
        </w:rPr>
      </w:pPr>
      <w:r w:rsidRPr="004F1DEB">
        <w:rPr>
          <w:rFonts w:ascii="Times New Roman" w:hAnsi="Times New Roman" w:cs="Times New Roman"/>
          <w:sz w:val="20"/>
          <w:szCs w:val="20"/>
        </w:rPr>
        <w:t xml:space="preserve">Data otwarcia: </w:t>
      </w:r>
      <w:r w:rsidR="00930F3D">
        <w:rPr>
          <w:rFonts w:ascii="Times New Roman" w:hAnsi="Times New Roman" w:cs="Times New Roman"/>
          <w:sz w:val="20"/>
          <w:szCs w:val="20"/>
        </w:rPr>
        <w:t>22</w:t>
      </w:r>
      <w:r w:rsidR="00F52FEB">
        <w:rPr>
          <w:rFonts w:ascii="Times New Roman" w:hAnsi="Times New Roman" w:cs="Times New Roman"/>
          <w:sz w:val="20"/>
          <w:szCs w:val="20"/>
        </w:rPr>
        <w:t>.0</w:t>
      </w:r>
      <w:r w:rsidR="0091132D">
        <w:rPr>
          <w:rFonts w:ascii="Times New Roman" w:hAnsi="Times New Roman" w:cs="Times New Roman"/>
          <w:sz w:val="20"/>
          <w:szCs w:val="20"/>
        </w:rPr>
        <w:t>9</w:t>
      </w:r>
      <w:r w:rsidR="00F52FEB">
        <w:rPr>
          <w:rFonts w:ascii="Times New Roman" w:hAnsi="Times New Roman" w:cs="Times New Roman"/>
          <w:sz w:val="20"/>
          <w:szCs w:val="20"/>
        </w:rPr>
        <w:t>.2023</w:t>
      </w:r>
      <w:r w:rsidRPr="004F1DEB">
        <w:rPr>
          <w:rFonts w:ascii="Times New Roman" w:hAnsi="Times New Roman" w:cs="Times New Roman"/>
          <w:sz w:val="20"/>
          <w:szCs w:val="20"/>
        </w:rPr>
        <w:t xml:space="preserve">., godz. </w:t>
      </w:r>
      <w:r w:rsidR="00F52FEB">
        <w:rPr>
          <w:rFonts w:ascii="Times New Roman" w:hAnsi="Times New Roman" w:cs="Times New Roman"/>
          <w:sz w:val="20"/>
          <w:szCs w:val="20"/>
        </w:rPr>
        <w:t>12.1</w:t>
      </w:r>
      <w:r w:rsidR="0083211F">
        <w:rPr>
          <w:rFonts w:ascii="Times New Roman" w:hAnsi="Times New Roman" w:cs="Times New Roman"/>
          <w:sz w:val="20"/>
          <w:szCs w:val="20"/>
        </w:rPr>
        <w:t>0</w:t>
      </w:r>
      <w:r w:rsidRPr="004F1DEB">
        <w:rPr>
          <w:rFonts w:ascii="Times New Roman" w:hAnsi="Times New Roman" w:cs="Times New Roman"/>
          <w:sz w:val="20"/>
          <w:szCs w:val="20"/>
        </w:rPr>
        <w:t xml:space="preserve"> siedziba OPEC Sp. z o.o. w Puławach, ul. Izabelli 6, 24-100 Puławy- Sala konferencyjna</w:t>
      </w:r>
    </w:p>
    <w:p w14:paraId="6667C095" w14:textId="78DA7F29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620667" w14:textId="1BE0E3D7" w:rsidR="007A4383" w:rsidRPr="004F1DEB" w:rsidRDefault="007A4383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Okręgowe Przedsiębiorstwo Energetyki Cieplnej Spółka z ograniczoną odpowiedzialnością w Puławach</w:t>
      </w:r>
      <w:r w:rsidR="0083211F"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 w:rsidR="0083211F">
        <w:rPr>
          <w:rFonts w:ascii="Times New Roman" w:hAnsi="Times New Roman" w:cs="Times New Roman"/>
          <w:sz w:val="24"/>
          <w:szCs w:val="24"/>
        </w:rPr>
        <w:t>;</w:t>
      </w:r>
    </w:p>
    <w:p w14:paraId="66D8DD30" w14:textId="20E0DD25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DEB"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OFERT:</w:t>
      </w:r>
    </w:p>
    <w:p w14:paraId="1ED132C9" w14:textId="680ED772" w:rsidR="0083211F" w:rsidRPr="00FE359D" w:rsidRDefault="00BB7686" w:rsidP="00B33831">
      <w:pPr>
        <w:pStyle w:val="Akapitzlis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B768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„Dostawa i montaż klimatyzatorów ściennych typu </w:t>
      </w:r>
      <w:proofErr w:type="spellStart"/>
      <w:r w:rsidRPr="00BB768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split</w:t>
      </w:r>
      <w:proofErr w:type="spellEnd"/>
      <w:r w:rsidRPr="00BB768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oraz </w:t>
      </w:r>
      <w:proofErr w:type="spellStart"/>
      <w:r w:rsidRPr="00BB768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multisplit</w:t>
      </w:r>
      <w:proofErr w:type="spellEnd"/>
      <w:r w:rsidRPr="00BB768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”.</w:t>
      </w:r>
      <w:r w:rsidR="00B3383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Znak sprawy </w:t>
      </w:r>
      <w:r w:rsidR="00B33831">
        <w:rPr>
          <w:rFonts w:ascii="Times New Roman" w:hAnsi="Times New Roman" w:cs="Times New Roman"/>
          <w:sz w:val="24"/>
          <w:szCs w:val="24"/>
        </w:rPr>
        <w:t>ZAP/2023/OPEC/KLIMA</w:t>
      </w:r>
    </w:p>
    <w:p w14:paraId="48E19057" w14:textId="77777777" w:rsidR="0083211F" w:rsidRDefault="0083211F" w:rsidP="0083211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Wspólny Słownik Zamówień (CPV):</w:t>
      </w:r>
    </w:p>
    <w:p w14:paraId="32F9A586" w14:textId="77777777" w:rsidR="00BB7686" w:rsidRDefault="00BB7686" w:rsidP="00BB7686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502155"/>
      <w:r w:rsidRPr="009D195D">
        <w:rPr>
          <w:rFonts w:ascii="Times New Roman" w:hAnsi="Times New Roman" w:cs="Times New Roman"/>
          <w:b/>
          <w:bCs/>
          <w:sz w:val="24"/>
          <w:szCs w:val="24"/>
        </w:rPr>
        <w:t>39717200-3: Urządzenia klimatyzacyjne</w:t>
      </w:r>
    </w:p>
    <w:bookmarkEnd w:id="0"/>
    <w:p w14:paraId="77F217A7" w14:textId="08C51DF2" w:rsidR="00D835ED" w:rsidRPr="004F1DEB" w:rsidRDefault="00D835ED" w:rsidP="00D83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 xml:space="preserve">ZESTAWIENIE OFERT </w:t>
      </w:r>
      <w:r w:rsidRPr="0091132D">
        <w:rPr>
          <w:rFonts w:ascii="Times New Roman" w:hAnsi="Times New Roman" w:cs="Times New Roman"/>
          <w:sz w:val="24"/>
          <w:szCs w:val="24"/>
        </w:rPr>
        <w:t>OTW</w:t>
      </w:r>
      <w:r w:rsidR="005B24B5" w:rsidRPr="0091132D">
        <w:rPr>
          <w:rFonts w:ascii="Times New Roman" w:hAnsi="Times New Roman" w:cs="Times New Roman"/>
          <w:sz w:val="24"/>
          <w:szCs w:val="24"/>
        </w:rPr>
        <w:t>A</w:t>
      </w:r>
      <w:r w:rsidRPr="0091132D">
        <w:rPr>
          <w:rFonts w:ascii="Times New Roman" w:hAnsi="Times New Roman" w:cs="Times New Roman"/>
          <w:sz w:val="24"/>
          <w:szCs w:val="24"/>
        </w:rPr>
        <w:t xml:space="preserve">RTYCH W DNIU </w:t>
      </w:r>
      <w:r w:rsidR="00930F3D">
        <w:rPr>
          <w:rFonts w:ascii="Times New Roman" w:hAnsi="Times New Roman" w:cs="Times New Roman"/>
          <w:sz w:val="24"/>
          <w:szCs w:val="24"/>
        </w:rPr>
        <w:t>22</w:t>
      </w:r>
      <w:r w:rsidR="00F52FEB" w:rsidRPr="0091132D">
        <w:rPr>
          <w:rFonts w:ascii="Times New Roman" w:hAnsi="Times New Roman" w:cs="Times New Roman"/>
          <w:sz w:val="24"/>
          <w:szCs w:val="24"/>
        </w:rPr>
        <w:t>.0</w:t>
      </w:r>
      <w:r w:rsidR="0091132D" w:rsidRPr="0091132D">
        <w:rPr>
          <w:rFonts w:ascii="Times New Roman" w:hAnsi="Times New Roman" w:cs="Times New Roman"/>
          <w:sz w:val="24"/>
          <w:szCs w:val="24"/>
        </w:rPr>
        <w:t>9</w:t>
      </w:r>
      <w:r w:rsidR="00F52FEB" w:rsidRPr="0091132D">
        <w:rPr>
          <w:rFonts w:ascii="Times New Roman" w:hAnsi="Times New Roman" w:cs="Times New Roman"/>
          <w:sz w:val="24"/>
          <w:szCs w:val="24"/>
        </w:rPr>
        <w:t>.2023</w:t>
      </w:r>
      <w:r w:rsidRPr="0091132D">
        <w:rPr>
          <w:rFonts w:ascii="Times New Roman" w:hAnsi="Times New Roman" w:cs="Times New Roman"/>
          <w:sz w:val="24"/>
          <w:szCs w:val="24"/>
        </w:rPr>
        <w:t xml:space="preserve">. o godz.: </w:t>
      </w:r>
      <w:r w:rsidR="00F52FEB" w:rsidRPr="0091132D">
        <w:rPr>
          <w:rFonts w:ascii="Times New Roman" w:hAnsi="Times New Roman" w:cs="Times New Roman"/>
          <w:sz w:val="24"/>
          <w:szCs w:val="24"/>
        </w:rPr>
        <w:t>12:1</w:t>
      </w:r>
      <w:r w:rsidR="0083211F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914"/>
        <w:gridCol w:w="4666"/>
        <w:gridCol w:w="1399"/>
        <w:gridCol w:w="1644"/>
        <w:gridCol w:w="1644"/>
        <w:gridCol w:w="2061"/>
        <w:gridCol w:w="1666"/>
      </w:tblGrid>
      <w:tr w:rsidR="00D038B6" w:rsidRPr="004F1DEB" w14:paraId="10156222" w14:textId="4201F0E6" w:rsidTr="00BB7686">
        <w:tc>
          <w:tcPr>
            <w:tcW w:w="914" w:type="dxa"/>
          </w:tcPr>
          <w:p w14:paraId="23C9E39D" w14:textId="244982B2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4666" w:type="dxa"/>
          </w:tcPr>
          <w:p w14:paraId="132DBD94" w14:textId="2ECB3437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399" w:type="dxa"/>
          </w:tcPr>
          <w:p w14:paraId="5CCE8B70" w14:textId="18575CCC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644" w:type="dxa"/>
          </w:tcPr>
          <w:p w14:paraId="7AC83C1F" w14:textId="177C1B28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644" w:type="dxa"/>
          </w:tcPr>
          <w:p w14:paraId="6EB77BCD" w14:textId="6F8CF073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2061" w:type="dxa"/>
          </w:tcPr>
          <w:p w14:paraId="6F9AC490" w14:textId="4CBAC042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666" w:type="dxa"/>
          </w:tcPr>
          <w:p w14:paraId="5F838810" w14:textId="1EDEB947" w:rsidR="00D038B6" w:rsidRPr="00DF3932" w:rsidRDefault="00D03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Gwarancja</w:t>
            </w:r>
          </w:p>
        </w:tc>
      </w:tr>
      <w:tr w:rsidR="00D038B6" w:rsidRPr="004F1DEB" w14:paraId="0A5E3E46" w14:textId="5407A5DA" w:rsidTr="00BB7686">
        <w:tc>
          <w:tcPr>
            <w:tcW w:w="914" w:type="dxa"/>
            <w:vAlign w:val="center"/>
          </w:tcPr>
          <w:p w14:paraId="58CC3614" w14:textId="47B21C3E" w:rsidR="00D038B6" w:rsidRPr="00E97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694469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14:paraId="06868856" w14:textId="77777777" w:rsidR="00D038B6" w:rsidRPr="0083211F" w:rsidRDefault="00D038B6" w:rsidP="00E7769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FC03385" w14:textId="77777777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INTDOM Marek Kalinowski</w:t>
            </w:r>
          </w:p>
          <w:p w14:paraId="2D43809F" w14:textId="28439987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Bronowice 89e 24-100 Puławy</w:t>
            </w:r>
          </w:p>
        </w:tc>
        <w:tc>
          <w:tcPr>
            <w:tcW w:w="1399" w:type="dxa"/>
            <w:vAlign w:val="center"/>
          </w:tcPr>
          <w:p w14:paraId="2BBA4DDE" w14:textId="68B222B7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7505</w:t>
            </w:r>
          </w:p>
          <w:p w14:paraId="11AA280F" w14:textId="19DE042B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11:30</w:t>
            </w:r>
          </w:p>
        </w:tc>
        <w:tc>
          <w:tcPr>
            <w:tcW w:w="1644" w:type="dxa"/>
            <w:vAlign w:val="center"/>
          </w:tcPr>
          <w:p w14:paraId="47CF8830" w14:textId="10886358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85 800,00 zł</w:t>
            </w:r>
          </w:p>
        </w:tc>
        <w:tc>
          <w:tcPr>
            <w:tcW w:w="1644" w:type="dxa"/>
            <w:vAlign w:val="center"/>
          </w:tcPr>
          <w:p w14:paraId="7FA870E0" w14:textId="46231E90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105 534,00 zł</w:t>
            </w:r>
          </w:p>
        </w:tc>
        <w:tc>
          <w:tcPr>
            <w:tcW w:w="2061" w:type="dxa"/>
            <w:vAlign w:val="center"/>
          </w:tcPr>
          <w:p w14:paraId="7BFF409A" w14:textId="6F787C4F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29EDF5FA" w14:textId="77777777" w:rsidR="00BB7686" w:rsidRDefault="00BB768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28672" w14:textId="630DF7F2" w:rsidR="00D038B6" w:rsidRDefault="00D038B6" w:rsidP="00E7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</w:tr>
      <w:bookmarkEnd w:id="1"/>
      <w:tr w:rsidR="00D038B6" w:rsidRPr="004F1DEB" w14:paraId="13B05F2B" w14:textId="789C8C9E" w:rsidTr="00BB7686">
        <w:trPr>
          <w:trHeight w:val="300"/>
        </w:trPr>
        <w:tc>
          <w:tcPr>
            <w:tcW w:w="914" w:type="dxa"/>
            <w:vAlign w:val="center"/>
          </w:tcPr>
          <w:p w14:paraId="65482B12" w14:textId="4D32BD7A" w:rsidR="00D038B6" w:rsidRPr="00E97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6" w:type="dxa"/>
          </w:tcPr>
          <w:p w14:paraId="2CD5440E" w14:textId="77777777" w:rsidR="00D038B6" w:rsidRPr="00CC66F8" w:rsidRDefault="00D038B6" w:rsidP="00EB07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F8CFC2" w14:textId="11514A4F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KLIMA-MED. Piotr Kucharski</w:t>
            </w:r>
          </w:p>
          <w:p w14:paraId="1CA93AAA" w14:textId="5D7C095D" w:rsidR="00D038B6" w:rsidRPr="00E97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Łąkowa 3c, 18-400 Stare Kupiski</w:t>
            </w:r>
          </w:p>
        </w:tc>
        <w:tc>
          <w:tcPr>
            <w:tcW w:w="1399" w:type="dxa"/>
            <w:vAlign w:val="center"/>
          </w:tcPr>
          <w:p w14:paraId="46EB03E8" w14:textId="27B944CD" w:rsidR="00D038B6" w:rsidRDefault="00D038B6" w:rsidP="0083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  <w:p w14:paraId="233C5F88" w14:textId="23605277" w:rsidR="00D038B6" w:rsidRPr="00E978B6" w:rsidRDefault="00D038B6" w:rsidP="0083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11:55</w:t>
            </w:r>
          </w:p>
        </w:tc>
        <w:tc>
          <w:tcPr>
            <w:tcW w:w="1644" w:type="dxa"/>
            <w:vAlign w:val="center"/>
          </w:tcPr>
          <w:p w14:paraId="5E299ABA" w14:textId="22690854" w:rsidR="00D038B6" w:rsidRPr="00E97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94 848,00 zł</w:t>
            </w:r>
          </w:p>
        </w:tc>
        <w:tc>
          <w:tcPr>
            <w:tcW w:w="1644" w:type="dxa"/>
            <w:vAlign w:val="center"/>
          </w:tcPr>
          <w:p w14:paraId="7D21C5DB" w14:textId="19094B70" w:rsidR="00D038B6" w:rsidRPr="00E97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116 663,04 zł</w:t>
            </w:r>
          </w:p>
        </w:tc>
        <w:tc>
          <w:tcPr>
            <w:tcW w:w="2061" w:type="dxa"/>
            <w:vAlign w:val="center"/>
          </w:tcPr>
          <w:p w14:paraId="0A7F4A00" w14:textId="14D07F57" w:rsidR="00D038B6" w:rsidRPr="00E97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56DE8AC4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B74FF" w14:textId="2902435A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</w:tr>
      <w:tr w:rsidR="00D038B6" w:rsidRPr="004F1DEB" w14:paraId="15484C80" w14:textId="20542E2F" w:rsidTr="00BB7686">
        <w:trPr>
          <w:trHeight w:val="300"/>
        </w:trPr>
        <w:tc>
          <w:tcPr>
            <w:tcW w:w="914" w:type="dxa"/>
            <w:vAlign w:val="center"/>
          </w:tcPr>
          <w:p w14:paraId="3154CCDE" w14:textId="73124E8A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6" w:type="dxa"/>
          </w:tcPr>
          <w:p w14:paraId="2310D914" w14:textId="77777777" w:rsidR="00D038B6" w:rsidRPr="00D038B6" w:rsidRDefault="00D038B6" w:rsidP="00EB07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C0188D" w14:textId="369F9481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8B6">
              <w:rPr>
                <w:rFonts w:ascii="Times New Roman" w:hAnsi="Times New Roman" w:cs="Times New Roman"/>
                <w:sz w:val="20"/>
                <w:szCs w:val="20"/>
              </w:rPr>
              <w:t>Sławomir Kondej Kompleksowe systemy dla domu</w:t>
            </w:r>
          </w:p>
          <w:p w14:paraId="1D443445" w14:textId="1FFA1E0D" w:rsidR="00D038B6" w:rsidRP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Żabieniecka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 08-470 Nowy Żabieniec</w:t>
            </w:r>
          </w:p>
        </w:tc>
        <w:tc>
          <w:tcPr>
            <w:tcW w:w="1399" w:type="dxa"/>
            <w:vAlign w:val="center"/>
          </w:tcPr>
          <w:p w14:paraId="07A0B1BC" w14:textId="77777777" w:rsidR="00D038B6" w:rsidRDefault="00D038B6" w:rsidP="00D03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  <w:p w14:paraId="5C9609D1" w14:textId="665F8541" w:rsidR="00D038B6" w:rsidRDefault="00D038B6" w:rsidP="00D03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</w:t>
            </w:r>
            <w:r w:rsidR="008D7460">
              <w:rPr>
                <w:rFonts w:ascii="Times New Roman" w:hAnsi="Times New Roman" w:cs="Times New Roman"/>
                <w:sz w:val="20"/>
                <w:szCs w:val="20"/>
              </w:rPr>
              <w:t>0:40</w:t>
            </w:r>
          </w:p>
        </w:tc>
        <w:tc>
          <w:tcPr>
            <w:tcW w:w="1644" w:type="dxa"/>
            <w:vAlign w:val="center"/>
          </w:tcPr>
          <w:p w14:paraId="03036D19" w14:textId="78CECA72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102 356,33 zł</w:t>
            </w:r>
          </w:p>
        </w:tc>
        <w:tc>
          <w:tcPr>
            <w:tcW w:w="1644" w:type="dxa"/>
            <w:vAlign w:val="center"/>
          </w:tcPr>
          <w:p w14:paraId="357D0737" w14:textId="3A7E68C1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125 898,24 zł</w:t>
            </w:r>
          </w:p>
        </w:tc>
        <w:tc>
          <w:tcPr>
            <w:tcW w:w="2061" w:type="dxa"/>
            <w:vAlign w:val="center"/>
          </w:tcPr>
          <w:p w14:paraId="188A8621" w14:textId="7B549396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3760052C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C88DB" w14:textId="327E6E73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</w:tr>
      <w:tr w:rsidR="00D038B6" w:rsidRPr="004F1DEB" w14:paraId="01376337" w14:textId="3C9B13D9" w:rsidTr="00BB7686">
        <w:trPr>
          <w:trHeight w:val="300"/>
        </w:trPr>
        <w:tc>
          <w:tcPr>
            <w:tcW w:w="914" w:type="dxa"/>
            <w:vAlign w:val="center"/>
          </w:tcPr>
          <w:p w14:paraId="6201A769" w14:textId="49218E16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6" w:type="dxa"/>
          </w:tcPr>
          <w:p w14:paraId="7D0A087E" w14:textId="77777777" w:rsidR="00BB7686" w:rsidRPr="00BB7686" w:rsidRDefault="00BB7686" w:rsidP="00EB07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E119A1F" w14:textId="35D9BBE5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IGLO-KLIMA Emil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Sztal</w:t>
            </w:r>
            <w:proofErr w:type="spellEnd"/>
          </w:p>
          <w:p w14:paraId="748056B6" w14:textId="4D35CD6D" w:rsidR="00D038B6" w:rsidRP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Świerkowa 2 21-003 Jakubowice Końskie</w:t>
            </w:r>
          </w:p>
        </w:tc>
        <w:tc>
          <w:tcPr>
            <w:tcW w:w="1399" w:type="dxa"/>
            <w:vAlign w:val="center"/>
          </w:tcPr>
          <w:p w14:paraId="0DE3A971" w14:textId="2AB349BA" w:rsidR="00D038B6" w:rsidRDefault="00D038B6" w:rsidP="00D03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7686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  <w:p w14:paraId="7A8B6FB6" w14:textId="5678C9F8" w:rsidR="00D038B6" w:rsidRDefault="00D038B6" w:rsidP="00D03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Godz. </w:t>
            </w:r>
            <w:r w:rsidR="00BB7686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1644" w:type="dxa"/>
            <w:vAlign w:val="center"/>
          </w:tcPr>
          <w:p w14:paraId="52499306" w14:textId="073F8B78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159 200,00 zł</w:t>
            </w:r>
          </w:p>
        </w:tc>
        <w:tc>
          <w:tcPr>
            <w:tcW w:w="1644" w:type="dxa"/>
            <w:vAlign w:val="center"/>
          </w:tcPr>
          <w:p w14:paraId="6B9A3B66" w14:textId="0122D0D4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195 816,00 zł</w:t>
            </w:r>
          </w:p>
        </w:tc>
        <w:tc>
          <w:tcPr>
            <w:tcW w:w="2061" w:type="dxa"/>
            <w:vAlign w:val="center"/>
          </w:tcPr>
          <w:p w14:paraId="16E59951" w14:textId="663D9249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6E0BBF54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5540F4" w14:textId="79B34930" w:rsidR="00D038B6" w:rsidRDefault="00D038B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</w:tr>
      <w:tr w:rsidR="00D038B6" w:rsidRPr="004F1DEB" w14:paraId="046DC6C6" w14:textId="75A9914D" w:rsidTr="00BB7686">
        <w:trPr>
          <w:trHeight w:val="300"/>
        </w:trPr>
        <w:tc>
          <w:tcPr>
            <w:tcW w:w="914" w:type="dxa"/>
            <w:vAlign w:val="center"/>
          </w:tcPr>
          <w:p w14:paraId="734EACBB" w14:textId="2754B77D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6" w:type="dxa"/>
          </w:tcPr>
          <w:p w14:paraId="3F961ABE" w14:textId="77777777" w:rsidR="00D038B6" w:rsidRDefault="00D038B6" w:rsidP="00EB07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224F6AB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KFU Mateusz Szumski</w:t>
            </w:r>
          </w:p>
          <w:p w14:paraId="2C4564D7" w14:textId="7E60CFB9" w:rsidR="00BB7686" w:rsidRP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Marszałkowska 17, 00-628 Warszawa</w:t>
            </w:r>
          </w:p>
        </w:tc>
        <w:tc>
          <w:tcPr>
            <w:tcW w:w="1399" w:type="dxa"/>
            <w:vAlign w:val="center"/>
          </w:tcPr>
          <w:p w14:paraId="0E1DBC9E" w14:textId="77777777" w:rsidR="00BB7686" w:rsidRDefault="00BB768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  <w:p w14:paraId="7D3A5CF3" w14:textId="25D9A994" w:rsidR="00D038B6" w:rsidRDefault="00BB768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11:40</w:t>
            </w:r>
          </w:p>
        </w:tc>
        <w:tc>
          <w:tcPr>
            <w:tcW w:w="1644" w:type="dxa"/>
            <w:vAlign w:val="center"/>
          </w:tcPr>
          <w:p w14:paraId="430CD61B" w14:textId="4C3DF21F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99 800,00 zł</w:t>
            </w:r>
          </w:p>
        </w:tc>
        <w:tc>
          <w:tcPr>
            <w:tcW w:w="1644" w:type="dxa"/>
            <w:vAlign w:val="center"/>
          </w:tcPr>
          <w:p w14:paraId="5E7E9F26" w14:textId="29F49439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122 754,00 zł</w:t>
            </w:r>
          </w:p>
        </w:tc>
        <w:tc>
          <w:tcPr>
            <w:tcW w:w="2061" w:type="dxa"/>
            <w:vAlign w:val="center"/>
          </w:tcPr>
          <w:p w14:paraId="3AAC70BD" w14:textId="33C9552E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5324E2E7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82DD0" w14:textId="2A37AA3D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</w:tr>
      <w:tr w:rsidR="00D038B6" w:rsidRPr="004F1DEB" w14:paraId="2E7720DA" w14:textId="57423B56" w:rsidTr="00BB7686">
        <w:trPr>
          <w:trHeight w:val="300"/>
        </w:trPr>
        <w:tc>
          <w:tcPr>
            <w:tcW w:w="914" w:type="dxa"/>
            <w:vAlign w:val="center"/>
          </w:tcPr>
          <w:p w14:paraId="50FD1CB8" w14:textId="780FF38C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6" w:type="dxa"/>
          </w:tcPr>
          <w:p w14:paraId="1870C01B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KLIMI Michał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Buratowski</w:t>
            </w:r>
            <w:proofErr w:type="spellEnd"/>
          </w:p>
          <w:p w14:paraId="1943ACD7" w14:textId="59A8A54E" w:rsidR="00BB7686" w:rsidRP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Wólczyńska 133, 01-919 Warszawa</w:t>
            </w:r>
          </w:p>
        </w:tc>
        <w:tc>
          <w:tcPr>
            <w:tcW w:w="1399" w:type="dxa"/>
            <w:vAlign w:val="center"/>
          </w:tcPr>
          <w:p w14:paraId="2A4B64BD" w14:textId="0A308698" w:rsidR="00BB7686" w:rsidRDefault="00BB768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7485</w:t>
            </w:r>
          </w:p>
          <w:p w14:paraId="544A8075" w14:textId="02A83583" w:rsidR="00D038B6" w:rsidRDefault="00D038B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492EE5DD" w14:textId="58F9AB4E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109 990,00 zł</w:t>
            </w:r>
          </w:p>
        </w:tc>
        <w:tc>
          <w:tcPr>
            <w:tcW w:w="1644" w:type="dxa"/>
            <w:vAlign w:val="center"/>
          </w:tcPr>
          <w:p w14:paraId="27353590" w14:textId="490F3985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135 287,70 zł</w:t>
            </w:r>
          </w:p>
        </w:tc>
        <w:tc>
          <w:tcPr>
            <w:tcW w:w="2061" w:type="dxa"/>
            <w:vAlign w:val="center"/>
          </w:tcPr>
          <w:p w14:paraId="3F54ACD4" w14:textId="62D02A97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68EE182C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B239E" w14:textId="4B9331E6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</w:tr>
      <w:tr w:rsidR="00D038B6" w:rsidRPr="004F1DEB" w14:paraId="00165046" w14:textId="31C221EA" w:rsidTr="00BB7686">
        <w:trPr>
          <w:trHeight w:val="300"/>
        </w:trPr>
        <w:tc>
          <w:tcPr>
            <w:tcW w:w="914" w:type="dxa"/>
            <w:vAlign w:val="center"/>
          </w:tcPr>
          <w:p w14:paraId="60650038" w14:textId="16FF4A75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6" w:type="dxa"/>
          </w:tcPr>
          <w:p w14:paraId="6AC1A63F" w14:textId="77777777" w:rsidR="00D038B6" w:rsidRDefault="00D038B6" w:rsidP="00EB07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2D6D8A8" w14:textId="231ECB9C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KLIMA BUD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A.Szymoniuk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R.Albin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Spółka Jawna</w:t>
            </w:r>
          </w:p>
          <w:p w14:paraId="17EFB66F" w14:textId="5E2A24DC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Nowy Świat 40A, 20-418 Lublin</w:t>
            </w:r>
          </w:p>
          <w:p w14:paraId="1DC63FFC" w14:textId="05F0DC9C" w:rsidR="00BB7686" w:rsidRP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1E8181D" w14:textId="77777777" w:rsidR="00BB7686" w:rsidRDefault="00BB768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22.09.2023r.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  <w:p w14:paraId="59915FA4" w14:textId="1FF1EE6C" w:rsidR="00D038B6" w:rsidRDefault="00BB7686" w:rsidP="00BB7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Godz. 11:40</w:t>
            </w:r>
          </w:p>
        </w:tc>
        <w:tc>
          <w:tcPr>
            <w:tcW w:w="1644" w:type="dxa"/>
            <w:vAlign w:val="center"/>
          </w:tcPr>
          <w:p w14:paraId="390F0027" w14:textId="3214DDDF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106 375,00 zł</w:t>
            </w:r>
          </w:p>
        </w:tc>
        <w:tc>
          <w:tcPr>
            <w:tcW w:w="1644" w:type="dxa"/>
            <w:vAlign w:val="center"/>
          </w:tcPr>
          <w:p w14:paraId="0F85AF63" w14:textId="3D968C83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130 841,25</w:t>
            </w:r>
            <w:r w:rsidR="008D7460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2061" w:type="dxa"/>
            <w:vAlign w:val="center"/>
          </w:tcPr>
          <w:p w14:paraId="16A62CED" w14:textId="66FED92A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dnia 20.10</w:t>
            </w:r>
            <w:r w:rsidRPr="00F52FEB">
              <w:rPr>
                <w:rFonts w:ascii="Times New Roman" w:hAnsi="Times New Roman" w:cs="Times New Roman"/>
                <w:sz w:val="20"/>
                <w:szCs w:val="20"/>
              </w:rPr>
              <w:t>.2023r</w:t>
            </w:r>
          </w:p>
        </w:tc>
        <w:tc>
          <w:tcPr>
            <w:tcW w:w="1666" w:type="dxa"/>
          </w:tcPr>
          <w:p w14:paraId="2F5544CA" w14:textId="77777777" w:rsidR="00BB768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BECB7" w14:textId="474B5052" w:rsidR="00D038B6" w:rsidRDefault="00BB7686" w:rsidP="00EB0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</w:tr>
    </w:tbl>
    <w:p w14:paraId="29F16D48" w14:textId="77777777" w:rsidR="00F52FEB" w:rsidRDefault="00F52FEB" w:rsidP="00277323">
      <w:pPr>
        <w:ind w:left="1428"/>
        <w:contextualSpacing/>
        <w:rPr>
          <w:rFonts w:ascii="Times New Roman" w:hAnsi="Times New Roman" w:cs="Times New Roman"/>
        </w:rPr>
      </w:pPr>
    </w:p>
    <w:p w14:paraId="0837811C" w14:textId="4BD0F26F" w:rsidR="00277323" w:rsidRDefault="00277323" w:rsidP="00277323">
      <w:pPr>
        <w:ind w:left="14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14:paraId="5460C2F2" w14:textId="5B4888A0" w:rsidR="00277323" w:rsidRDefault="00F52FEB" w:rsidP="00277323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Błażej</w:t>
      </w:r>
      <w:r w:rsidR="00277323">
        <w:rPr>
          <w:rFonts w:ascii="Times New Roman" w:hAnsi="Times New Roman" w:cs="Times New Roman"/>
        </w:rPr>
        <w:t xml:space="preserve"> Liszka…………………………………….</w:t>
      </w:r>
    </w:p>
    <w:p w14:paraId="0C15AF86" w14:textId="2C7E5CDA" w:rsidR="007A4383" w:rsidRPr="0091132D" w:rsidRDefault="00277323" w:rsidP="0091132D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Zagożdżon…………………………………...</w:t>
      </w:r>
    </w:p>
    <w:sectPr w:rsidR="007A4383" w:rsidRPr="0091132D" w:rsidSect="00873AC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8B44" w14:textId="77777777" w:rsidR="00255464" w:rsidRDefault="00255464" w:rsidP="001522AE">
      <w:pPr>
        <w:spacing w:after="0" w:line="240" w:lineRule="auto"/>
      </w:pPr>
      <w:r>
        <w:separator/>
      </w:r>
    </w:p>
  </w:endnote>
  <w:endnote w:type="continuationSeparator" w:id="0">
    <w:p w14:paraId="32C7C96E" w14:textId="77777777" w:rsidR="00255464" w:rsidRDefault="00255464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1A06" w14:textId="77777777" w:rsidR="00255464" w:rsidRDefault="00255464" w:rsidP="001522AE">
      <w:pPr>
        <w:spacing w:after="0" w:line="240" w:lineRule="auto"/>
      </w:pPr>
      <w:r>
        <w:separator/>
      </w:r>
    </w:p>
  </w:footnote>
  <w:footnote w:type="continuationSeparator" w:id="0">
    <w:p w14:paraId="461EC5C7" w14:textId="77777777" w:rsidR="00255464" w:rsidRDefault="00255464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0B1" w14:textId="3C5549AE" w:rsidR="00D80CD0" w:rsidRDefault="00D80CD0">
    <w:pPr>
      <w:pStyle w:val="Nagwek"/>
    </w:pPr>
  </w:p>
  <w:p w14:paraId="6DF0C5A9" w14:textId="77777777" w:rsidR="00D80CD0" w:rsidRDefault="00D80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21D7"/>
    <w:multiLevelType w:val="hybridMultilevel"/>
    <w:tmpl w:val="D9DED98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 w16cid:durableId="2102216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C"/>
    <w:rsid w:val="00030E0C"/>
    <w:rsid w:val="000966CA"/>
    <w:rsid w:val="000D2D8C"/>
    <w:rsid w:val="001522AE"/>
    <w:rsid w:val="0016690D"/>
    <w:rsid w:val="001B52F1"/>
    <w:rsid w:val="001F564B"/>
    <w:rsid w:val="00255464"/>
    <w:rsid w:val="00256560"/>
    <w:rsid w:val="00277323"/>
    <w:rsid w:val="002900C3"/>
    <w:rsid w:val="002E1478"/>
    <w:rsid w:val="00346502"/>
    <w:rsid w:val="0036532E"/>
    <w:rsid w:val="003746B9"/>
    <w:rsid w:val="003A503C"/>
    <w:rsid w:val="00477BE9"/>
    <w:rsid w:val="004B1247"/>
    <w:rsid w:val="004E4F75"/>
    <w:rsid w:val="004F1DEB"/>
    <w:rsid w:val="00505934"/>
    <w:rsid w:val="00541408"/>
    <w:rsid w:val="00546A80"/>
    <w:rsid w:val="005B24B5"/>
    <w:rsid w:val="007A4383"/>
    <w:rsid w:val="0083211F"/>
    <w:rsid w:val="00873AC8"/>
    <w:rsid w:val="008D7460"/>
    <w:rsid w:val="008E7A20"/>
    <w:rsid w:val="008F707F"/>
    <w:rsid w:val="0091132D"/>
    <w:rsid w:val="00930F3D"/>
    <w:rsid w:val="00957AEE"/>
    <w:rsid w:val="0098266E"/>
    <w:rsid w:val="00996FD9"/>
    <w:rsid w:val="009A6118"/>
    <w:rsid w:val="00A037FC"/>
    <w:rsid w:val="00A044A4"/>
    <w:rsid w:val="00A107FF"/>
    <w:rsid w:val="00A97B8C"/>
    <w:rsid w:val="00B13C84"/>
    <w:rsid w:val="00B33831"/>
    <w:rsid w:val="00B46C44"/>
    <w:rsid w:val="00B62F7A"/>
    <w:rsid w:val="00B75102"/>
    <w:rsid w:val="00BA4405"/>
    <w:rsid w:val="00BB758C"/>
    <w:rsid w:val="00BB7686"/>
    <w:rsid w:val="00BE6AE1"/>
    <w:rsid w:val="00CC66F8"/>
    <w:rsid w:val="00CD4A9F"/>
    <w:rsid w:val="00CE5199"/>
    <w:rsid w:val="00D038B6"/>
    <w:rsid w:val="00D04FF3"/>
    <w:rsid w:val="00D108AD"/>
    <w:rsid w:val="00D2508D"/>
    <w:rsid w:val="00D80CD0"/>
    <w:rsid w:val="00D835ED"/>
    <w:rsid w:val="00DE61AD"/>
    <w:rsid w:val="00DF3932"/>
    <w:rsid w:val="00E11DE9"/>
    <w:rsid w:val="00E54272"/>
    <w:rsid w:val="00E77698"/>
    <w:rsid w:val="00E978B6"/>
    <w:rsid w:val="00EB07E7"/>
    <w:rsid w:val="00EF0140"/>
    <w:rsid w:val="00F30F4F"/>
    <w:rsid w:val="00F47AE8"/>
    <w:rsid w:val="00F52FEB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702E"/>
  <w15:chartTrackingRefBased/>
  <w15:docId w15:val="{866DAF55-D116-491C-9215-E644BC3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E54272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26B3-E89F-4A4A-BB97-09C453C4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4</cp:revision>
  <cp:lastPrinted>2023-09-26T10:52:00Z</cp:lastPrinted>
  <dcterms:created xsi:type="dcterms:W3CDTF">2023-09-25T12:50:00Z</dcterms:created>
  <dcterms:modified xsi:type="dcterms:W3CDTF">2023-09-26T10:52:00Z</dcterms:modified>
</cp:coreProperties>
</file>